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bookmarkStart w:id="0" w:name="_GoBack"/>
      <w:bookmarkEnd w:id="0"/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17800169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56D37717" w:rsidR="008D3B4D" w:rsidRPr="00ED68A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265CBA">
        <w:rPr>
          <w:rFonts w:ascii="Arial" w:eastAsia="KaiTi" w:hAnsi="Arial" w:cs="Arial"/>
          <w:sz w:val="20"/>
          <w:szCs w:val="20"/>
          <w:lang w:eastAsia="zh-CN"/>
        </w:rPr>
        <w:t>05</w:t>
      </w:r>
      <w:r w:rsidR="000E75AB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  <w:r w:rsidR="003F1A79" w:rsidRPr="00ED68A6">
        <w:rPr>
          <w:rFonts w:ascii="Arial" w:eastAsia="KaiTi" w:hAnsi="Arial" w:cs="Arial"/>
          <w:sz w:val="20"/>
          <w:szCs w:val="20"/>
          <w:lang w:eastAsia="zh-CN"/>
        </w:rPr>
        <w:t>:</w:t>
      </w:r>
    </w:p>
    <w:p w14:paraId="6295A4E0" w14:textId="77777777" w:rsidR="008D3B4D" w:rsidRPr="00ED68A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7DFE5FB8" w:rsidR="008D3B4D" w:rsidRPr="00ED68A6" w:rsidRDefault="00265CBA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1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015/HQ/2025 – S [038/LOG/2025 – S]</w:t>
      </w:r>
    </w:p>
    <w:p w14:paraId="76BD83E4" w14:textId="5FB2141B" w:rsidR="00626ED9" w:rsidRPr="00ED68A6" w:rsidRDefault="00AA5BEC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TO </w:t>
      </w:r>
      <w:r w:rsidR="00265CBA">
        <w:rPr>
          <w:rFonts w:ascii="Arial" w:eastAsia="KaiTi" w:hAnsi="Arial" w:cs="Arial"/>
          <w:b/>
          <w:sz w:val="20"/>
          <w:szCs w:val="20"/>
          <w:lang w:eastAsia="zh-CN"/>
        </w:rPr>
        <w:t>DISMANTLE, SUPPLY, INSTALL, TESTING AND COMMISSIONING OF LED BLUE LIGHTBAR COMPLETE WITH RELATED ACCESSORIES FOR IBU PEJABAT DAERAH POLIS BELAIT VEHICLES</w:t>
      </w:r>
      <w:r>
        <w:rPr>
          <w:rFonts w:ascii="Arial" w:eastAsia="KaiTi" w:hAnsi="Arial" w:cs="Arial"/>
          <w:b/>
          <w:sz w:val="20"/>
          <w:szCs w:val="20"/>
          <w:lang w:eastAsia="zh-CN"/>
        </w:rPr>
        <w:t>, ROYAL BRUNEI POLICE FORCE</w:t>
      </w:r>
      <w:r w:rsidR="00265CBA">
        <w:rPr>
          <w:rFonts w:ascii="Arial" w:eastAsia="KaiTi" w:hAnsi="Arial" w:cs="Arial"/>
          <w:b/>
          <w:sz w:val="20"/>
          <w:szCs w:val="20"/>
          <w:lang w:eastAsia="zh-CN"/>
        </w:rPr>
        <w:t xml:space="preserve"> (NON-OPERATIONAL VEHICLES)</w:t>
      </w:r>
    </w:p>
    <w:p w14:paraId="6BC777D4" w14:textId="77777777" w:rsidR="002F34C1" w:rsidRPr="00ED68A6" w:rsidRDefault="002F34C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1"/>
    <w:p w14:paraId="245BBD8A" w14:textId="5A9CA806" w:rsidR="002F34C1" w:rsidRPr="00ED68A6" w:rsidRDefault="00265CBA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036/HQ/2025 – QM [195/LOG/2025 – QM (ST)]</w:t>
      </w:r>
    </w:p>
    <w:p w14:paraId="6E8311E0" w14:textId="3B1D8FC8" w:rsidR="002F34C1" w:rsidRPr="00ED68A6" w:rsidRDefault="00265CBA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bookmarkStart w:id="2" w:name="_Hlk207095787"/>
      <w:r>
        <w:rPr>
          <w:rFonts w:ascii="Arial" w:eastAsia="KaiTi" w:hAnsi="Arial" w:cs="Arial"/>
          <w:b/>
          <w:sz w:val="20"/>
          <w:szCs w:val="20"/>
          <w:lang w:eastAsia="zh-CN"/>
        </w:rPr>
        <w:t>PEMBELIAN DAN PENGHANTARAN BARANG ALAT TULIS BAGI KEGUNAAN BAHAGIAN PENTADBIRAN, JABATAN LOGISTIK</w:t>
      </w:r>
    </w:p>
    <w:bookmarkEnd w:id="2"/>
    <w:p w14:paraId="51A6D22C" w14:textId="77777777" w:rsidR="002F34C1" w:rsidRPr="00ED68A6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619DDC9E" w14:textId="6169CB13" w:rsidR="002F34C1" w:rsidRPr="00ED68A6" w:rsidRDefault="00265CBA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037/HQ/2025 – QM [200/LOG/2025 – QM (ST)]</w:t>
      </w:r>
    </w:p>
    <w:p w14:paraId="68638709" w14:textId="6E0AE74D" w:rsid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DAN PENGHANTARAN BARANG ALAT TULIS BAGI KEGUNAAN BAHAGIAN PENTADBIRAN KURSUS RENDAH DAN LATIHAN, PUSAT LATIHAN POLIS</w:t>
      </w:r>
    </w:p>
    <w:p w14:paraId="33586DFC" w14:textId="77777777" w:rsidR="00265CBA" w:rsidRPr="00ED68A6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3AB54380" w14:textId="3368EE22" w:rsidR="00265CBA" w:rsidRDefault="00265CBA" w:rsidP="00265CB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038/HQ/2025 – QM [206/LOG/2025 – QM (MS)]</w:t>
      </w:r>
    </w:p>
    <w:p w14:paraId="5B845BC0" w14:textId="3224AFE3" w:rsid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DAN PENHANTARAN BARANG RAMPAIAN UNTUK KEGUNAAN SEKSYEN PAS KESELAMATAN DAN JURUGAMBAR &amp; CAWANGAN POLIS KESELAMATAN LAPANGAN TERBANG ANTARABANGSA BRUNEI, JABATAN PERISIKAN JENAYAH</w:t>
      </w:r>
    </w:p>
    <w:p w14:paraId="447C6CE2" w14:textId="77777777" w:rsidR="00265CBA" w:rsidRP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12729B2C" w14:textId="35374E59" w:rsidR="00265CBA" w:rsidRDefault="00265CBA" w:rsidP="00265CB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039/HQ/2025 – QM [209/LOG/2025 – QM (MS)]</w:t>
      </w:r>
    </w:p>
    <w:p w14:paraId="51B7948A" w14:textId="2AD0DB9C" w:rsidR="00265CBA" w:rsidRP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PEMBELIAN, PENHANTARAN DAN PEMASANGAN BARANG RAMPAIAN UNTUK KEGUNAAN RUMAH AMAN</w:t>
      </w:r>
    </w:p>
    <w:p w14:paraId="37447B03" w14:textId="77777777" w:rsidR="004870C6" w:rsidRPr="00ED68A6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ED68A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ED68A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345CD100" w:rsidR="00675462" w:rsidRPr="00ED68A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 w:rsidRPr="00ED68A6"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265CBA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10 September</w:t>
      </w:r>
      <w:r w:rsidR="00601EEA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202</w:t>
      </w:r>
      <w:r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63F48C91" w14:textId="67CABC0C" w:rsidR="00ED68A6" w:rsidRDefault="00ED68A6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79D0A66" w14:textId="0EA4D66E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4C2F899" w14:textId="26C80017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1B84B85" w14:textId="76360CFF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29D911E" w14:textId="41D4F6C1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220B0F33" w14:textId="1D52DD23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0EFA57BE" w14:textId="77777777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C84F696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ED68A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ED68A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ED68A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ED68A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ED68A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91B4" w14:textId="77777777" w:rsidR="006720BE" w:rsidRDefault="006720BE" w:rsidP="00B054A5">
      <w:pPr>
        <w:spacing w:after="0" w:line="240" w:lineRule="auto"/>
      </w:pPr>
      <w:r>
        <w:separator/>
      </w:r>
    </w:p>
  </w:endnote>
  <w:endnote w:type="continuationSeparator" w:id="0">
    <w:p w14:paraId="67A9BF76" w14:textId="77777777" w:rsidR="006720BE" w:rsidRDefault="006720BE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DED17" w14:textId="77777777" w:rsidR="006720BE" w:rsidRDefault="006720BE" w:rsidP="00B054A5">
      <w:pPr>
        <w:spacing w:after="0" w:line="240" w:lineRule="auto"/>
      </w:pPr>
      <w:r>
        <w:separator/>
      </w:r>
    </w:p>
  </w:footnote>
  <w:footnote w:type="continuationSeparator" w:id="0">
    <w:p w14:paraId="24964D83" w14:textId="77777777" w:rsidR="006720BE" w:rsidRDefault="006720BE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159420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65CBA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2F34C1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3E3E57"/>
    <w:rsid w:val="003F1A79"/>
    <w:rsid w:val="00403EF4"/>
    <w:rsid w:val="00405AAD"/>
    <w:rsid w:val="004163AA"/>
    <w:rsid w:val="004374FB"/>
    <w:rsid w:val="00451C6A"/>
    <w:rsid w:val="004708B3"/>
    <w:rsid w:val="00484C0D"/>
    <w:rsid w:val="004858C1"/>
    <w:rsid w:val="004870C6"/>
    <w:rsid w:val="004A1A4B"/>
    <w:rsid w:val="004A2E5C"/>
    <w:rsid w:val="004A6413"/>
    <w:rsid w:val="004B55E3"/>
    <w:rsid w:val="004B55FE"/>
    <w:rsid w:val="004D50EE"/>
    <w:rsid w:val="004D7A82"/>
    <w:rsid w:val="00507D2F"/>
    <w:rsid w:val="00511F21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20BE"/>
    <w:rsid w:val="00675462"/>
    <w:rsid w:val="00686DD8"/>
    <w:rsid w:val="006A5BB1"/>
    <w:rsid w:val="006B1E9F"/>
    <w:rsid w:val="006C142B"/>
    <w:rsid w:val="006C2A63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0B5"/>
    <w:rsid w:val="00844EB5"/>
    <w:rsid w:val="0085193D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A5BEC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ED68A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6BF3E-2583-4060-960A-7DA52EE26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A5EE9-1DC1-4AB0-8555-308239044D13}"/>
</file>

<file path=customXml/itemProps3.xml><?xml version="1.0" encoding="utf-8"?>
<ds:datastoreItem xmlns:ds="http://schemas.openxmlformats.org/officeDocument/2006/customXml" ds:itemID="{2765494F-2E9F-469A-ACFE-BCC6F27F2C3F}"/>
</file>

<file path=customXml/itemProps4.xml><?xml version="1.0" encoding="utf-8"?>
<ds:datastoreItem xmlns:ds="http://schemas.openxmlformats.org/officeDocument/2006/customXml" ds:itemID="{271BF16E-4DF4-47C4-8A80-CF4848454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Fauziah Binti Osman</cp:lastModifiedBy>
  <cp:revision>2</cp:revision>
  <cp:lastPrinted>2025-08-26T02:20:00Z</cp:lastPrinted>
  <dcterms:created xsi:type="dcterms:W3CDTF">2025-08-27T03:43:00Z</dcterms:created>
  <dcterms:modified xsi:type="dcterms:W3CDTF">2025-08-27T03:43:00Z</dcterms:modified>
</cp:coreProperties>
</file>